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A5FC08" wp14:paraId="2EF9886C" wp14:textId="6D96053E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7A5FC08" w:rsidR="3E4BD66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47A5FC08" wp14:paraId="559835F6" wp14:textId="4AEF144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7A5FC08" wp14:paraId="34E7B3C4" wp14:textId="50AA668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583e0d8a38d54fe0">
        <w:r w:rsidRPr="47A5FC08" w:rsidR="3E4BD66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47A5FC08" wp14:paraId="009855EA" wp14:textId="41F69E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</w:t>
      </w:r>
      <w:r w:rsidRPr="47A5FC08" w:rsidR="034DEB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Session </w:t>
      </w:r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Minutes 9/24/25</w:t>
      </w:r>
    </w:p>
    <w:p xmlns:wp14="http://schemas.microsoft.com/office/word/2010/wordml" w:rsidP="47A5FC08" wp14:paraId="391D4CC7" wp14:textId="58FBAE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5FC08" w:rsidR="3E4BD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S Kizza (Vice Chair), D Marino, B Stevens, B Ramsdell, D Finan, P Kleinman (SBR), L Faria (ALT), G Greenwood (TP), M Kennedy (LUA)</w:t>
      </w:r>
    </w:p>
    <w:p xmlns:wp14="http://schemas.microsoft.com/office/word/2010/wordml" w:rsidP="47A5FC08" wp14:paraId="63DA67EC" wp14:textId="4DB21A3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5FC08" w:rsidR="0C1E0D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Developer Joe Falzone, Engineer Wayne Morrill </w:t>
      </w:r>
    </w:p>
    <w:p xmlns:wp14="http://schemas.microsoft.com/office/word/2010/wordml" wp14:paraId="2C078E63" wp14:textId="3C516D8E">
      <w:r w:rsidR="0C1E0D03">
        <w:rPr/>
        <w:t xml:space="preserve">Meeting opens at 5:30 PM </w:t>
      </w:r>
    </w:p>
    <w:p w:rsidR="74254264" w:rsidRDefault="74254264" w14:paraId="1632021E" w14:textId="3128E5F9">
      <w:r w:rsidR="74254264">
        <w:rPr/>
        <w:t xml:space="preserve">Developer Joe Falzone and Engineer Wayne Morrill were invited by the Planning Board </w:t>
      </w:r>
      <w:r w:rsidR="19D9CC85">
        <w:rPr/>
        <w:t>to discuss</w:t>
      </w:r>
      <w:r w:rsidR="52DE8D76">
        <w:rPr/>
        <w:t xml:space="preserve"> housing in general and answer questions board members may have.</w:t>
      </w:r>
      <w:r w:rsidR="19D9CC85">
        <w:rPr/>
        <w:t xml:space="preserve"> </w:t>
      </w:r>
      <w:r w:rsidR="7EE289E3">
        <w:rPr/>
        <w:t>T</w:t>
      </w:r>
      <w:r w:rsidR="7288129D">
        <w:rPr/>
        <w:t>he following topics</w:t>
      </w:r>
      <w:r w:rsidR="0878E0E6">
        <w:rPr/>
        <w:t xml:space="preserve"> were discussed:</w:t>
      </w:r>
    </w:p>
    <w:p w:rsidR="54976810" w:rsidRDefault="54976810" w14:paraId="00BE6BA9" w14:textId="63F382E5">
      <w:r w:rsidR="54976810">
        <w:rPr/>
        <w:t xml:space="preserve">Multi-family </w:t>
      </w:r>
      <w:r w:rsidR="7C15E4F6">
        <w:rPr/>
        <w:t xml:space="preserve">and Work Force </w:t>
      </w:r>
      <w:r w:rsidR="54976810">
        <w:rPr/>
        <w:t>h</w:t>
      </w:r>
      <w:r w:rsidR="7288129D">
        <w:rPr/>
        <w:t>ousing</w:t>
      </w:r>
      <w:r w:rsidR="41C5AC2C">
        <w:rPr/>
        <w:t xml:space="preserve"> density </w:t>
      </w:r>
      <w:r w:rsidR="2D66D162">
        <w:rPr/>
        <w:t>calculation</w:t>
      </w:r>
      <w:r w:rsidR="0297E300">
        <w:rPr/>
        <w:t>.</w:t>
      </w:r>
      <w:r w:rsidR="724BC4C3">
        <w:rPr/>
        <w:t xml:space="preserve"> </w:t>
      </w:r>
      <w:r w:rsidR="05861961">
        <w:rPr/>
        <w:t xml:space="preserve">The number centered around 6 per upland acre with a bonus of 2 </w:t>
      </w:r>
      <w:r w:rsidR="05861961">
        <w:rPr/>
        <w:t xml:space="preserve">units </w:t>
      </w:r>
      <w:r w:rsidR="56DD0A3E">
        <w:rPr/>
        <w:t>of</w:t>
      </w:r>
      <w:r w:rsidR="05861961">
        <w:rPr/>
        <w:t xml:space="preserve"> </w:t>
      </w:r>
      <w:r w:rsidR="72BAA70C">
        <w:rPr/>
        <w:t>affordabl</w:t>
      </w:r>
      <w:r w:rsidR="72BAA70C">
        <w:rPr/>
        <w:t xml:space="preserve">e housing. </w:t>
      </w:r>
    </w:p>
    <w:p w:rsidR="0A0E6C08" w:rsidRDefault="0A0E6C08" w14:paraId="2E8E25F6" w14:textId="7CDAC473">
      <w:r w:rsidR="0A0E6C08">
        <w:rPr/>
        <w:t>Monetary c</w:t>
      </w:r>
      <w:r w:rsidR="724BC4C3">
        <w:rPr/>
        <w:t xml:space="preserve">hallenges with </w:t>
      </w:r>
      <w:r w:rsidR="22A667F8">
        <w:rPr/>
        <w:t>community</w:t>
      </w:r>
      <w:r w:rsidR="22A667F8">
        <w:rPr/>
        <w:t xml:space="preserve"> water systems</w:t>
      </w:r>
      <w:r w:rsidR="4BC47116">
        <w:rPr/>
        <w:t>.</w:t>
      </w:r>
      <w:r w:rsidR="724BC4C3">
        <w:rPr/>
        <w:t xml:space="preserve"> </w:t>
      </w:r>
    </w:p>
    <w:p w:rsidR="51391DAE" w:rsidRDefault="51391DAE" w14:paraId="1EECB3DC" w14:textId="30E676DD">
      <w:r w:rsidR="51391DAE">
        <w:rPr/>
        <w:t xml:space="preserve">The new legislation passed by the State of New Hampshire </w:t>
      </w:r>
      <w:r w:rsidR="51391DAE">
        <w:rPr/>
        <w:t>regarding</w:t>
      </w:r>
      <w:r w:rsidR="51391DAE">
        <w:rPr/>
        <w:t xml:space="preserve"> </w:t>
      </w:r>
      <w:r w:rsidR="1E5854AA">
        <w:rPr/>
        <w:t xml:space="preserve">residential development in </w:t>
      </w:r>
      <w:r w:rsidR="1E5854AA">
        <w:rPr/>
        <w:t>commercially</w:t>
      </w:r>
      <w:r w:rsidR="1E5854AA">
        <w:rPr/>
        <w:t xml:space="preserve"> zoned areas.</w:t>
      </w:r>
    </w:p>
    <w:p w:rsidR="10E04A96" w:rsidRDefault="10E04A96" w14:paraId="23E6A5E7" w14:textId="1EEA62BB">
      <w:r w:rsidR="10E04A96">
        <w:rPr/>
        <w:t>The possibility of expanding the Mixed-Use regulation (Residentia</w:t>
      </w:r>
      <w:r w:rsidR="7BEC1152">
        <w:rPr/>
        <w:t>l and Commerical use on the same lot)</w:t>
      </w:r>
    </w:p>
    <w:p w:rsidR="2B2E7A84" w:rsidRDefault="2B2E7A84" w14:paraId="1CD03515" w14:textId="4F5F0183">
      <w:r w:rsidR="2B2E7A84">
        <w:rPr/>
        <w:t xml:space="preserve">Proper buffering can alleviate </w:t>
      </w:r>
      <w:r w:rsidR="60967497">
        <w:rPr/>
        <w:t>tension</w:t>
      </w:r>
      <w:r w:rsidR="2B2E7A84">
        <w:rPr/>
        <w:t xml:space="preserve"> between </w:t>
      </w:r>
      <w:r w:rsidR="519D47FB">
        <w:rPr/>
        <w:t xml:space="preserve">parcels of land. </w:t>
      </w:r>
    </w:p>
    <w:p w:rsidR="685D0A64" w:rsidRDefault="685D0A64" w14:paraId="054DC90E" w14:textId="4CA13C24">
      <w:r w:rsidR="685D0A64">
        <w:rPr/>
        <w:t xml:space="preserve">Flexibility of building styles </w:t>
      </w:r>
      <w:r w:rsidR="4734BF13">
        <w:rPr/>
        <w:t>can help with density optics</w:t>
      </w:r>
      <w:r w:rsidR="5038FD90">
        <w:rPr/>
        <w:t xml:space="preserve">. </w:t>
      </w:r>
    </w:p>
    <w:p w:rsidR="5038FD90" w:rsidRDefault="5038FD90" w14:paraId="663627BE" w14:textId="3B2A2DDC">
      <w:r w:rsidR="5038FD90">
        <w:rPr/>
        <w:t xml:space="preserve">Existing commercial buildings with unused </w:t>
      </w:r>
      <w:r w:rsidR="1CAE325C">
        <w:rPr/>
        <w:t>s</w:t>
      </w:r>
      <w:r w:rsidR="5038FD90">
        <w:rPr/>
        <w:t xml:space="preserve">pace being converted to residential </w:t>
      </w:r>
      <w:r w:rsidR="67299A58">
        <w:rPr/>
        <w:t>uses</w:t>
      </w:r>
      <w:r w:rsidR="5038FD90">
        <w:rPr/>
        <w:t xml:space="preserve">. </w:t>
      </w:r>
    </w:p>
    <w:p w:rsidR="498FBD12" w:rsidRDefault="498FBD12" w14:paraId="3BAE1121" w14:textId="0E98BE4D">
      <w:r w:rsidR="498FBD12">
        <w:rPr/>
        <w:t xml:space="preserve">Sight specific soil sampling can </w:t>
      </w:r>
      <w:r w:rsidR="68E4D019">
        <w:rPr/>
        <w:t>influence</w:t>
      </w:r>
      <w:r w:rsidR="498FBD12">
        <w:rPr/>
        <w:t xml:space="preserve"> septic capacity</w:t>
      </w:r>
      <w:r w:rsidR="39E30A6E">
        <w:rPr/>
        <w:t xml:space="preserve">. </w:t>
      </w:r>
    </w:p>
    <w:p w:rsidR="333B5045" w:rsidRDefault="333B5045" w14:paraId="016D2B7A" w14:textId="3487F281">
      <w:r w:rsidR="333B5045">
        <w:rPr/>
        <w:t xml:space="preserve">The Planning Board </w:t>
      </w:r>
      <w:r w:rsidR="333B5045">
        <w:rPr/>
        <w:t>sincerely thank</w:t>
      </w:r>
      <w:r w:rsidR="333B5045">
        <w:rPr/>
        <w:t xml:space="preserve"> Joe and Wayne </w:t>
      </w:r>
      <w:r w:rsidR="15034A66">
        <w:rPr/>
        <w:t>for taking</w:t>
      </w:r>
      <w:r w:rsidR="06419F5A">
        <w:rPr/>
        <w:t xml:space="preserve"> the time to talk</w:t>
      </w:r>
      <w:r w:rsidR="25232091">
        <w:rPr/>
        <w:t xml:space="preserve"> with us. Their perspect</w:t>
      </w:r>
      <w:r w:rsidR="25CD4F67">
        <w:rPr/>
        <w:t xml:space="preserve">ive was helpful with the board moving forward with new legislation. </w:t>
      </w:r>
    </w:p>
    <w:p w:rsidR="47A5FC08" w:rsidRDefault="47A5FC08" w14:paraId="2BB481A7" w14:textId="4EBF7A51"/>
    <w:p w:rsidR="06E90272" w:rsidRDefault="06E90272" w14:paraId="485155EA" w14:textId="3A8E0626">
      <w:r w:rsidR="06E90272">
        <w:rPr/>
        <w:t xml:space="preserve">The updated budget conversation with </w:t>
      </w:r>
      <w:r w:rsidR="01A650EB">
        <w:rPr/>
        <w:t>must</w:t>
      </w:r>
      <w:r w:rsidR="06E90272">
        <w:rPr/>
        <w:t xml:space="preserve"> wait until the 8/2/25 meeti</w:t>
      </w:r>
      <w:r w:rsidR="0869167A">
        <w:rPr/>
        <w:t>ng due to time constraints.</w:t>
      </w:r>
      <w:r w:rsidR="0869167A">
        <w:rPr/>
        <w:t xml:space="preserve"> </w:t>
      </w:r>
    </w:p>
    <w:p w:rsidR="4AC21328" w:rsidRDefault="4AC21328" w14:paraId="273FFBC0" w14:textId="352C2D97">
      <w:r w:rsidR="4AC21328">
        <w:rPr/>
        <w:t>Motion by D Marino, to adjourn at 6:</w:t>
      </w:r>
      <w:r w:rsidR="6019AF0D">
        <w:rPr/>
        <w:t xml:space="preserve">35 PM. Seconded by S Kizza, motion carried unanimously. </w:t>
      </w:r>
    </w:p>
    <w:p w:rsidR="6019AF0D" w:rsidRDefault="6019AF0D" w14:paraId="4CD3818E" w14:textId="54C5433A">
      <w:r w:rsidR="6019AF0D">
        <w:rPr/>
        <w:t xml:space="preserve">Respectfully Submitted </w:t>
      </w:r>
    </w:p>
    <w:p w:rsidR="6019AF0D" w:rsidRDefault="6019AF0D" w14:paraId="47F7AA6B" w14:textId="7123AC35">
      <w:r w:rsidR="6019AF0D">
        <w:rPr/>
        <w:t xml:space="preserve">Mark Kennedy (LUA) </w:t>
      </w:r>
    </w:p>
    <w:p w:rsidR="47A5FC08" w:rsidRDefault="47A5FC08" w14:paraId="088115D7" w14:textId="5181C8FC"/>
    <w:p w:rsidR="47A5FC08" w:rsidRDefault="47A5FC08" w14:paraId="03BB0EBA" w14:textId="761773D9"/>
    <w:p w:rsidR="47A5FC08" w:rsidRDefault="47A5FC08" w14:paraId="207D593C" w14:textId="3E82B6B8"/>
    <w:p w:rsidR="47A5FC08" w:rsidRDefault="47A5FC08" w14:paraId="3435428E" w14:textId="5A94358D"/>
    <w:p w:rsidR="47A5FC08" w:rsidRDefault="47A5FC08" w14:paraId="7FDDD0DA" w14:textId="6693C507"/>
    <w:p w:rsidR="47A5FC08" w:rsidRDefault="47A5FC08" w14:paraId="78AAD704" w14:textId="64EA58B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627432"/>
    <w:rsid w:val="0039D031"/>
    <w:rsid w:val="01A650EB"/>
    <w:rsid w:val="0297E300"/>
    <w:rsid w:val="034DEB1C"/>
    <w:rsid w:val="03BF0470"/>
    <w:rsid w:val="03C5AC08"/>
    <w:rsid w:val="04DC0BA7"/>
    <w:rsid w:val="05861961"/>
    <w:rsid w:val="06419F5A"/>
    <w:rsid w:val="06BD4778"/>
    <w:rsid w:val="06E90272"/>
    <w:rsid w:val="07FDD17B"/>
    <w:rsid w:val="0869167A"/>
    <w:rsid w:val="0878E0E6"/>
    <w:rsid w:val="09E2EB5D"/>
    <w:rsid w:val="0A08CA05"/>
    <w:rsid w:val="0A09BFED"/>
    <w:rsid w:val="0A0E6C08"/>
    <w:rsid w:val="0C1E0D03"/>
    <w:rsid w:val="10E04A96"/>
    <w:rsid w:val="14958847"/>
    <w:rsid w:val="15034A66"/>
    <w:rsid w:val="16AC8C39"/>
    <w:rsid w:val="16D2AD3E"/>
    <w:rsid w:val="19D9CC85"/>
    <w:rsid w:val="1B3B161A"/>
    <w:rsid w:val="1B98F845"/>
    <w:rsid w:val="1CA9D6B4"/>
    <w:rsid w:val="1CAE325C"/>
    <w:rsid w:val="1D26BD72"/>
    <w:rsid w:val="1E5854AA"/>
    <w:rsid w:val="1E69395C"/>
    <w:rsid w:val="225F1359"/>
    <w:rsid w:val="22A667F8"/>
    <w:rsid w:val="22DCAFF1"/>
    <w:rsid w:val="24342F5F"/>
    <w:rsid w:val="25232091"/>
    <w:rsid w:val="2556D877"/>
    <w:rsid w:val="2589BBD2"/>
    <w:rsid w:val="25CD4F67"/>
    <w:rsid w:val="261D465C"/>
    <w:rsid w:val="26EB541F"/>
    <w:rsid w:val="27690967"/>
    <w:rsid w:val="2B2E7A84"/>
    <w:rsid w:val="2BF708E0"/>
    <w:rsid w:val="2C719CF0"/>
    <w:rsid w:val="2D66D162"/>
    <w:rsid w:val="2DE6A0EF"/>
    <w:rsid w:val="2FCE08A7"/>
    <w:rsid w:val="32367A14"/>
    <w:rsid w:val="324A424F"/>
    <w:rsid w:val="333B5045"/>
    <w:rsid w:val="34ADA6B8"/>
    <w:rsid w:val="363F06BF"/>
    <w:rsid w:val="39E30A6E"/>
    <w:rsid w:val="3CC3D69E"/>
    <w:rsid w:val="3E017F5F"/>
    <w:rsid w:val="3E4BD663"/>
    <w:rsid w:val="3FE2E929"/>
    <w:rsid w:val="40627432"/>
    <w:rsid w:val="41C5AC2C"/>
    <w:rsid w:val="45D69C5E"/>
    <w:rsid w:val="45DEDC86"/>
    <w:rsid w:val="4734BF13"/>
    <w:rsid w:val="47A5FC08"/>
    <w:rsid w:val="485D720E"/>
    <w:rsid w:val="490848B6"/>
    <w:rsid w:val="498FBD12"/>
    <w:rsid w:val="4AC21328"/>
    <w:rsid w:val="4AE368FE"/>
    <w:rsid w:val="4AE88150"/>
    <w:rsid w:val="4BC47116"/>
    <w:rsid w:val="4C737A06"/>
    <w:rsid w:val="4EDECCEB"/>
    <w:rsid w:val="5038FD90"/>
    <w:rsid w:val="51391DAE"/>
    <w:rsid w:val="519D47FB"/>
    <w:rsid w:val="52DE8D76"/>
    <w:rsid w:val="54976810"/>
    <w:rsid w:val="56DD0A3E"/>
    <w:rsid w:val="57A8CBF1"/>
    <w:rsid w:val="58F56877"/>
    <w:rsid w:val="5B1F3240"/>
    <w:rsid w:val="5BC4DBAF"/>
    <w:rsid w:val="5C49843F"/>
    <w:rsid w:val="5C92826F"/>
    <w:rsid w:val="6019AF0D"/>
    <w:rsid w:val="60967497"/>
    <w:rsid w:val="61E7C391"/>
    <w:rsid w:val="6573FB7E"/>
    <w:rsid w:val="66E4761B"/>
    <w:rsid w:val="67299A58"/>
    <w:rsid w:val="685D0A64"/>
    <w:rsid w:val="68C8796E"/>
    <w:rsid w:val="68E4D019"/>
    <w:rsid w:val="6B15CFB9"/>
    <w:rsid w:val="6BE625B9"/>
    <w:rsid w:val="6DF45534"/>
    <w:rsid w:val="704DB6BC"/>
    <w:rsid w:val="724BC4C3"/>
    <w:rsid w:val="7288129D"/>
    <w:rsid w:val="72BAA70C"/>
    <w:rsid w:val="74254264"/>
    <w:rsid w:val="74264ACB"/>
    <w:rsid w:val="75F4FEC1"/>
    <w:rsid w:val="7617B315"/>
    <w:rsid w:val="7748596E"/>
    <w:rsid w:val="7A210BFB"/>
    <w:rsid w:val="7A3A74A4"/>
    <w:rsid w:val="7BEC1152"/>
    <w:rsid w:val="7C15E4F6"/>
    <w:rsid w:val="7CEE257D"/>
    <w:rsid w:val="7ECF9BE2"/>
    <w:rsid w:val="7EE289E3"/>
    <w:rsid w:val="7FE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C6EA"/>
  <w15:chartTrackingRefBased/>
  <w15:docId w15:val="{E05EB212-F4BF-4ADC-8313-D04A900BC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7A5FC08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7A5FC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83e0d8a38d54f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2025-09-25T13:06:40.4465703Z</dcterms:created>
  <dcterms:modified xsi:type="dcterms:W3CDTF">2025-09-25T19:58:31.0736345Z</dcterms:modified>
  <dc:creator>Mark Kennedy</dc:creator>
  <lastModifiedBy>Mark Kennedy</lastModifiedBy>
</coreProperties>
</file>